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F" w:rsidRPr="007D7D50" w:rsidRDefault="00961BAF" w:rsidP="00961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61BAF" w:rsidRPr="00817C5E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961BAF" w:rsidRPr="00817C5E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BAF" w:rsidRPr="00817C5E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961BAF" w:rsidRPr="00817C5E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на территории Артемовского городского округа</w:t>
      </w:r>
    </w:p>
    <w:p w:rsidR="00961BAF" w:rsidRDefault="00961BAF" w:rsidP="00961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6"/>
      <w:bookmarkEnd w:id="0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7D7D50" w:rsidTr="0083317B">
        <w:tc>
          <w:tcPr>
            <w:tcW w:w="6350" w:type="dxa"/>
          </w:tcPr>
          <w:p w:rsidR="00961BAF" w:rsidRPr="007D7D50" w:rsidRDefault="005E75A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5E75AB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</w:t>
      </w:r>
      <w:bookmarkStart w:id="1" w:name="_GoBack"/>
      <w:bookmarkEnd w:id="1"/>
      <w:r w:rsidR="00961BAF" w:rsidRPr="007D7D50">
        <w:rPr>
          <w:rFonts w:ascii="Times New Roman" w:hAnsi="Times New Roman" w:cs="Times New Roman"/>
          <w:sz w:val="28"/>
          <w:szCs w:val="28"/>
        </w:rPr>
        <w:t xml:space="preserve"> с ____ часов до ____ часов в здании _________________________________, расположенном по адресу: _________________________________________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___________________.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публичных слушаниях приняли участие _______________ человек.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от ________, на основании которого подготовлено заключение о результатах публичных слушаний.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 ________ предложений и замечаний;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 ______ предложений и замечаний.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61BAF" w:rsidRPr="007D7D50" w:rsidTr="00833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7D7D50" w:rsidTr="00833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публичных слушаний: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35" w:rsidRDefault="00961BAF" w:rsidP="00961BAF"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</w:t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3E6D73"/>
    <w:rsid w:val="00544F37"/>
    <w:rsid w:val="005E75AB"/>
    <w:rsid w:val="006136BE"/>
    <w:rsid w:val="00746C7E"/>
    <w:rsid w:val="008E4421"/>
    <w:rsid w:val="00961BAF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2018-09-21T07:27:00Z</dcterms:created>
  <dcterms:modified xsi:type="dcterms:W3CDTF">2018-09-26T11:35:00Z</dcterms:modified>
</cp:coreProperties>
</file>